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81" w:rsidRDefault="00177481" w:rsidP="00177481">
      <w:pPr>
        <w:pStyle w:val="Titolo1"/>
        <w:spacing w:before="71" w:line="240" w:lineRule="auto"/>
        <w:ind w:left="4248" w:right="1613"/>
        <w:jc w:val="left"/>
      </w:pPr>
      <w:r>
        <w:t>Allegato A</w:t>
      </w:r>
    </w:p>
    <w:p w:rsidR="00177481" w:rsidRDefault="00177481" w:rsidP="00177481">
      <w:pPr>
        <w:spacing w:before="2" w:line="272" w:lineRule="exact"/>
        <w:ind w:left="1598" w:right="1614"/>
        <w:jc w:val="center"/>
        <w:rPr>
          <w:b/>
          <w:sz w:val="24"/>
        </w:rPr>
      </w:pPr>
      <w:r>
        <w:rPr>
          <w:b/>
          <w:sz w:val="24"/>
        </w:rPr>
        <w:t>DICHIARAZIONE SOSTITUTIVA DELL’ATTO DI NOTORIETA’</w:t>
      </w:r>
    </w:p>
    <w:p w:rsidR="00177481" w:rsidRDefault="00177481" w:rsidP="00177481">
      <w:pPr>
        <w:spacing w:line="272" w:lineRule="exact"/>
        <w:ind w:left="1596" w:right="1614"/>
        <w:jc w:val="center"/>
        <w:rPr>
          <w:b/>
          <w:sz w:val="24"/>
        </w:rPr>
      </w:pPr>
      <w:r>
        <w:rPr>
          <w:b/>
          <w:sz w:val="24"/>
        </w:rPr>
        <w:t xml:space="preserve">(art. 47 D.P.R. 28 dicembre 2000 n. 445 e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>)</w:t>
      </w:r>
    </w:p>
    <w:p w:rsidR="00177481" w:rsidRDefault="00177481" w:rsidP="00177481">
      <w:pPr>
        <w:pStyle w:val="Corpotesto"/>
        <w:spacing w:before="3"/>
        <w:rPr>
          <w:b/>
          <w:sz w:val="35"/>
        </w:rPr>
      </w:pPr>
    </w:p>
    <w:p w:rsidR="00177481" w:rsidRDefault="00177481" w:rsidP="00177481">
      <w:pPr>
        <w:pStyle w:val="Titolo2"/>
        <w:tabs>
          <w:tab w:val="left" w:pos="2507"/>
          <w:tab w:val="left" w:pos="6036"/>
          <w:tab w:val="left" w:pos="6859"/>
          <w:tab w:val="left" w:pos="9907"/>
        </w:tabs>
        <w:spacing w:before="1" w:line="264" w:lineRule="auto"/>
        <w:ind w:left="100" w:right="169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1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residente 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7481" w:rsidRDefault="00177481" w:rsidP="00177481">
      <w:pPr>
        <w:tabs>
          <w:tab w:val="left" w:pos="4180"/>
          <w:tab w:val="left" w:pos="4297"/>
          <w:tab w:val="left" w:pos="9756"/>
          <w:tab w:val="left" w:pos="9953"/>
        </w:tabs>
        <w:spacing w:before="2" w:line="264" w:lineRule="auto"/>
        <w:ind w:left="100" w:right="12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numero di</w:t>
      </w:r>
      <w:r>
        <w:rPr>
          <w:spacing w:val="1"/>
          <w:sz w:val="24"/>
        </w:rPr>
        <w:t xml:space="preserve"> </w:t>
      </w:r>
      <w:r>
        <w:rPr>
          <w:sz w:val="24"/>
        </w:rPr>
        <w:t>telefono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77481" w:rsidRDefault="00177481" w:rsidP="00177481">
      <w:pPr>
        <w:pStyle w:val="Corpotesto"/>
        <w:spacing w:before="1"/>
        <w:rPr>
          <w:sz w:val="23"/>
        </w:rPr>
      </w:pPr>
    </w:p>
    <w:p w:rsidR="00177481" w:rsidRDefault="00177481" w:rsidP="00177481">
      <w:pPr>
        <w:spacing w:before="92"/>
        <w:ind w:left="100"/>
        <w:jc w:val="both"/>
        <w:rPr>
          <w:sz w:val="24"/>
        </w:rPr>
      </w:pPr>
      <w:r>
        <w:rPr>
          <w:sz w:val="24"/>
        </w:rPr>
        <w:t>consapevole delle sanzioni penali richiamate dall’art. 76 del D.P.R. 28 dicembre 2000</w:t>
      </w:r>
    </w:p>
    <w:p w:rsidR="00177481" w:rsidRDefault="00177481" w:rsidP="00177481">
      <w:pPr>
        <w:spacing w:before="1"/>
        <w:ind w:left="100" w:right="229"/>
        <w:jc w:val="both"/>
        <w:rPr>
          <w:sz w:val="24"/>
        </w:rPr>
      </w:pPr>
      <w:r>
        <w:rPr>
          <w:sz w:val="24"/>
        </w:rPr>
        <w:t xml:space="preserve">n. 445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in caso di dichiarazioni mendaci e della decadenza dei benefici eventualmente conseguiti al provvedimento emanato sulla base di dichiarazioni </w:t>
      </w:r>
      <w:r>
        <w:rPr>
          <w:spacing w:val="-2"/>
          <w:sz w:val="24"/>
        </w:rPr>
        <w:t xml:space="preserve">non </w:t>
      </w:r>
      <w:r>
        <w:rPr>
          <w:sz w:val="24"/>
        </w:rPr>
        <w:t xml:space="preserve">veritiere, di cui all’art. 75 del richiamato D.P.R.; ai sensi e per gli effetti </w:t>
      </w:r>
      <w:proofErr w:type="gramStart"/>
      <w:r>
        <w:rPr>
          <w:sz w:val="24"/>
        </w:rPr>
        <w:t>del  D.P.R.</w:t>
      </w:r>
      <w:proofErr w:type="gramEnd"/>
      <w:r>
        <w:rPr>
          <w:sz w:val="24"/>
        </w:rPr>
        <w:t xml:space="preserve"> 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sotto la propria</w:t>
      </w:r>
      <w:r>
        <w:rPr>
          <w:spacing w:val="-19"/>
          <w:sz w:val="24"/>
        </w:rPr>
        <w:t xml:space="preserve"> </w:t>
      </w:r>
      <w:r>
        <w:rPr>
          <w:sz w:val="24"/>
        </w:rPr>
        <w:t>responsabilità</w:t>
      </w:r>
    </w:p>
    <w:p w:rsidR="00177481" w:rsidRDefault="00177481" w:rsidP="00177481">
      <w:pPr>
        <w:pStyle w:val="Corpotesto"/>
        <w:spacing w:before="6"/>
        <w:rPr>
          <w:sz w:val="27"/>
        </w:rPr>
      </w:pPr>
    </w:p>
    <w:p w:rsidR="00177481" w:rsidRDefault="00177481" w:rsidP="00177481">
      <w:pPr>
        <w:ind w:left="1594" w:right="1614"/>
        <w:jc w:val="center"/>
        <w:rPr>
          <w:sz w:val="24"/>
        </w:rPr>
      </w:pPr>
      <w:r>
        <w:rPr>
          <w:sz w:val="24"/>
        </w:rPr>
        <w:t>DICHIARA:</w:t>
      </w:r>
    </w:p>
    <w:p w:rsidR="00177481" w:rsidRDefault="00177481" w:rsidP="00177481">
      <w:pPr>
        <w:tabs>
          <w:tab w:val="left" w:pos="9883"/>
        </w:tabs>
        <w:spacing w:before="156"/>
        <w:ind w:left="213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che   l’articolo         dal    </w:t>
      </w:r>
      <w:r>
        <w:rPr>
          <w:spacing w:val="39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7481" w:rsidRDefault="00177481" w:rsidP="0017748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5F39A2" wp14:editId="4332DA6A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609663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69445" id="Freeform 11" o:spid="_x0000_s1026" style="position:absolute;margin-left:56.65pt;margin-top:16.0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&#13;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177481" w:rsidRDefault="00177481" w:rsidP="00177481">
      <w:pPr>
        <w:pStyle w:val="Paragrafoelenco"/>
        <w:numPr>
          <w:ilvl w:val="0"/>
          <w:numId w:val="2"/>
        </w:numPr>
        <w:tabs>
          <w:tab w:val="left" w:pos="526"/>
          <w:tab w:val="left" w:pos="9819"/>
        </w:tabs>
        <w:spacing w:before="149"/>
        <w:rPr>
          <w:sz w:val="24"/>
        </w:rPr>
      </w:pPr>
      <w:r>
        <w:rPr>
          <w:sz w:val="24"/>
        </w:rPr>
        <w:t>è stato pubblicato definitivamente nella</w:t>
      </w:r>
      <w:r>
        <w:rPr>
          <w:spacing w:val="-10"/>
          <w:sz w:val="24"/>
        </w:rPr>
        <w:t xml:space="preserve"> </w:t>
      </w:r>
      <w:r>
        <w:rPr>
          <w:sz w:val="24"/>
        </w:rPr>
        <w:t>rivista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7481" w:rsidRDefault="00177481" w:rsidP="00177481">
      <w:pPr>
        <w:pStyle w:val="Corpotesto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0F1E7D5" wp14:editId="2B578942">
                <wp:simplePos x="0" y="0"/>
                <wp:positionH relativeFrom="page">
                  <wp:posOffset>919480</wp:posOffset>
                </wp:positionH>
                <wp:positionV relativeFrom="paragraph">
                  <wp:posOffset>185420</wp:posOffset>
                </wp:positionV>
                <wp:extent cx="5849620" cy="10160"/>
                <wp:effectExtent l="0" t="0" r="508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0160"/>
                          <a:chOff x="1448" y="292"/>
                          <a:chExt cx="9212" cy="16"/>
                        </a:xfrm>
                      </wpg:grpSpPr>
                      <wps:wsp>
                        <wps:cNvPr id="8" name="Line 10"/>
                        <wps:cNvCnPr>
                          <a:cxnSpLocks/>
                        </wps:cNvCnPr>
                        <wps:spPr bwMode="auto">
                          <a:xfrm>
                            <a:off x="1448" y="300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6121" y="30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/>
                        </wps:cNvCnPr>
                        <wps:spPr bwMode="auto">
                          <a:xfrm>
                            <a:off x="10125" y="300"/>
                            <a:ext cx="5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2D3DD" id="Group 7" o:spid="_x0000_s1026" style="position:absolute;margin-left:72.4pt;margin-top:14.6pt;width:460.6pt;height:.8pt;z-index:-251656192;mso-wrap-distance-left:0;mso-wrap-distance-right:0;mso-position-horizontal-relative:page" coordorigin="1448,292" coordsize="9212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">
                <v:line id="Line 10" o:spid="_x0000_s1027" style="position:absolute;visibility:visible;mso-wrap-style:square" from="1448,300" to="6118,3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" strokeweight=".26669mm">
                  <o:lock v:ext="edit" shapetype="f"/>
                </v:line>
                <v:line id="Line 9" o:spid="_x0000_s1028" style="position:absolute;visibility:visible;mso-wrap-style:square" from="6121,300" to="10122,3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" strokeweight=".26669mm">
                  <o:lock v:ext="edit" shapetype="f"/>
                </v:line>
                <v:line id="Line 8" o:spid="_x0000_s1029" style="position:absolute;visibility:visible;mso-wrap-style:square" from="10125,300" to="10659,3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" strokeweight=".2666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77481" w:rsidRDefault="00177481" w:rsidP="00177481">
      <w:pPr>
        <w:tabs>
          <w:tab w:val="left" w:pos="3610"/>
          <w:tab w:val="left" w:pos="6076"/>
        </w:tabs>
        <w:spacing w:before="29"/>
        <w:ind w:left="527"/>
        <w:rPr>
          <w:sz w:val="24"/>
        </w:rPr>
      </w:pPr>
      <w:r>
        <w:rPr>
          <w:sz w:val="24"/>
        </w:rPr>
        <w:t>numero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7481" w:rsidRDefault="00177481" w:rsidP="00177481">
      <w:pPr>
        <w:pStyle w:val="Paragrafoelenco"/>
        <w:numPr>
          <w:ilvl w:val="0"/>
          <w:numId w:val="2"/>
        </w:numPr>
        <w:tabs>
          <w:tab w:val="left" w:pos="526"/>
          <w:tab w:val="left" w:pos="9859"/>
        </w:tabs>
        <w:spacing w:before="175"/>
        <w:rPr>
          <w:sz w:val="24"/>
        </w:rPr>
      </w:pPr>
      <w:r>
        <w:rPr>
          <w:sz w:val="24"/>
        </w:rPr>
        <w:t>è stato pubblicato nella sezione on line first del sito della</w:t>
      </w:r>
      <w:r>
        <w:rPr>
          <w:spacing w:val="-16"/>
          <w:sz w:val="24"/>
        </w:rPr>
        <w:t xml:space="preserve"> </w:t>
      </w:r>
      <w:r>
        <w:rPr>
          <w:sz w:val="24"/>
        </w:rPr>
        <w:t>rivista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7481" w:rsidRDefault="00177481" w:rsidP="00177481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8396944" wp14:editId="2D8829B3">
                <wp:simplePos x="0" y="0"/>
                <wp:positionH relativeFrom="page">
                  <wp:posOffset>919480</wp:posOffset>
                </wp:positionH>
                <wp:positionV relativeFrom="paragraph">
                  <wp:posOffset>185420</wp:posOffset>
                </wp:positionV>
                <wp:extent cx="5594985" cy="10160"/>
                <wp:effectExtent l="0" t="0" r="571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10160"/>
                          <a:chOff x="1448" y="292"/>
                          <a:chExt cx="8811" cy="16"/>
                        </a:xfrm>
                      </wpg:grpSpPr>
                      <wps:wsp>
                        <wps:cNvPr id="3" name="Line 6"/>
                        <wps:cNvCnPr>
                          <a:cxnSpLocks/>
                        </wps:cNvCnPr>
                        <wps:spPr bwMode="auto">
                          <a:xfrm>
                            <a:off x="1448" y="299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2784" y="299"/>
                            <a:ext cx="34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/>
                        </wps:cNvCnPr>
                        <wps:spPr bwMode="auto">
                          <a:xfrm>
                            <a:off x="6253" y="299"/>
                            <a:ext cx="360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/>
                        </wps:cNvCnPr>
                        <wps:spPr bwMode="auto">
                          <a:xfrm>
                            <a:off x="9859" y="299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02A45" id="Group 2" o:spid="_x0000_s1026" style="position:absolute;margin-left:72.4pt;margin-top:14.6pt;width:440.55pt;height:.8pt;z-index:-251655168;mso-wrap-distance-left:0;mso-wrap-distance-right:0;mso-position-horizontal-relative:page" coordorigin="1448,292" coordsize="8811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">
                <v:line id="Line 6" o:spid="_x0000_s1027" style="position:absolute;visibility:visible;mso-wrap-style:square" from="1448,299" to="2782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" strokeweight=".26669mm">
                  <o:lock v:ext="edit" shapetype="f"/>
                </v:line>
                <v:line id="Line 5" o:spid="_x0000_s1028" style="position:absolute;visibility:visible;mso-wrap-style:square" from="2784,299" to="6250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" strokeweight=".26669mm">
                  <o:lock v:ext="edit" shapetype="f"/>
                </v:line>
                <v:line id="Line 4" o:spid="_x0000_s1029" style="position:absolute;visibility:visible;mso-wrap-style:square" from="6253,299" to="9856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" strokeweight=".26669mm">
                  <o:lock v:ext="edit" shapetype="f"/>
                </v:line>
                <v:line id="Line 3" o:spid="_x0000_s1030" style="position:absolute;visibility:visible;mso-wrap-style:square" from="9859,299" to="10258,2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" strokeweight=".2666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77481" w:rsidRDefault="00177481" w:rsidP="00177481">
      <w:pPr>
        <w:tabs>
          <w:tab w:val="left" w:pos="5641"/>
        </w:tabs>
        <w:spacing w:before="29"/>
        <w:ind w:left="527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7481" w:rsidRDefault="00177481" w:rsidP="00177481">
      <w:pPr>
        <w:pStyle w:val="Corpotesto"/>
        <w:rPr>
          <w:sz w:val="20"/>
        </w:rPr>
      </w:pPr>
    </w:p>
    <w:p w:rsidR="00177481" w:rsidRDefault="00177481" w:rsidP="00177481">
      <w:pPr>
        <w:pStyle w:val="Corpotesto"/>
        <w:spacing w:before="11"/>
        <w:rPr>
          <w:sz w:val="24"/>
        </w:rPr>
      </w:pPr>
    </w:p>
    <w:p w:rsidR="00177481" w:rsidRDefault="00177481" w:rsidP="00177481">
      <w:pPr>
        <w:spacing w:before="92"/>
        <w:ind w:left="1595" w:right="1614"/>
        <w:jc w:val="center"/>
        <w:rPr>
          <w:sz w:val="24"/>
        </w:rPr>
      </w:pPr>
      <w:r>
        <w:rPr>
          <w:sz w:val="24"/>
        </w:rPr>
        <w:t>DICHIARO INOLTRE:</w:t>
      </w:r>
    </w:p>
    <w:p w:rsidR="00177481" w:rsidRDefault="00177481" w:rsidP="00177481">
      <w:pPr>
        <w:pStyle w:val="Paragrafoelenco"/>
        <w:numPr>
          <w:ilvl w:val="0"/>
          <w:numId w:val="1"/>
        </w:numPr>
        <w:tabs>
          <w:tab w:val="left" w:pos="528"/>
        </w:tabs>
        <w:spacing w:before="173"/>
        <w:rPr>
          <w:sz w:val="24"/>
        </w:rPr>
      </w:pPr>
      <w:r>
        <w:rPr>
          <w:sz w:val="24"/>
        </w:rPr>
        <w:t>che la rivista di cui sopra adotta un sistema di valutazione dei lavori di tipo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peer-review</w:t>
      </w:r>
      <w:proofErr w:type="spellEnd"/>
      <w:r>
        <w:rPr>
          <w:sz w:val="24"/>
        </w:rPr>
        <w:t>;</w:t>
      </w:r>
    </w:p>
    <w:p w:rsidR="00177481" w:rsidRDefault="00177481" w:rsidP="00177481">
      <w:pPr>
        <w:pStyle w:val="Paragrafoelenco"/>
        <w:numPr>
          <w:ilvl w:val="0"/>
          <w:numId w:val="1"/>
        </w:numPr>
        <w:tabs>
          <w:tab w:val="left" w:pos="528"/>
        </w:tabs>
        <w:spacing w:before="173"/>
        <w:rPr>
          <w:sz w:val="24"/>
        </w:rPr>
      </w:pPr>
      <w:r>
        <w:rPr>
          <w:sz w:val="24"/>
        </w:rPr>
        <w:t xml:space="preserve">che la rivista di cui sopra ha il quartile del </w:t>
      </w:r>
      <w:proofErr w:type="spellStart"/>
      <w:r>
        <w:rPr>
          <w:sz w:val="24"/>
        </w:rPr>
        <w:t>category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rank</w:t>
      </w:r>
      <w:proofErr w:type="spellEnd"/>
      <w:r>
        <w:rPr>
          <w:sz w:val="24"/>
        </w:rPr>
        <w:t xml:space="preserve"> di SCIMAGO e/o WOS in Q1 o Q2;</w:t>
      </w:r>
    </w:p>
    <w:p w:rsidR="00177481" w:rsidRDefault="00177481" w:rsidP="00177481">
      <w:pPr>
        <w:pStyle w:val="Paragrafoelenco"/>
        <w:numPr>
          <w:ilvl w:val="0"/>
          <w:numId w:val="1"/>
        </w:numPr>
        <w:tabs>
          <w:tab w:val="left" w:pos="528"/>
        </w:tabs>
        <w:spacing w:before="25"/>
        <w:rPr>
          <w:sz w:val="24"/>
        </w:rPr>
      </w:pPr>
      <w:r>
        <w:rPr>
          <w:sz w:val="24"/>
        </w:rPr>
        <w:t>che sono primo</w:t>
      </w:r>
      <w:r>
        <w:rPr>
          <w:spacing w:val="-4"/>
          <w:sz w:val="24"/>
        </w:rPr>
        <w:t xml:space="preserve"> </w:t>
      </w:r>
      <w:r>
        <w:rPr>
          <w:sz w:val="24"/>
        </w:rPr>
        <w:t>autore;</w:t>
      </w:r>
    </w:p>
    <w:p w:rsidR="00177481" w:rsidRDefault="00177481" w:rsidP="00177481">
      <w:pPr>
        <w:pStyle w:val="Paragrafoelenco"/>
        <w:numPr>
          <w:ilvl w:val="0"/>
          <w:numId w:val="1"/>
        </w:numPr>
        <w:tabs>
          <w:tab w:val="left" w:pos="528"/>
        </w:tabs>
        <w:spacing w:before="54" w:line="228" w:lineRule="auto"/>
        <w:ind w:right="238"/>
        <w:rPr>
          <w:sz w:val="24"/>
        </w:rPr>
      </w:pPr>
      <w:r>
        <w:rPr>
          <w:sz w:val="24"/>
        </w:rPr>
        <w:t xml:space="preserve">di aver conseguito il titolo di studi in ______________________ o di essere specialista in ___________________________; </w:t>
      </w:r>
    </w:p>
    <w:p w:rsidR="00177481" w:rsidRDefault="00177481" w:rsidP="00177481">
      <w:pPr>
        <w:pStyle w:val="Corpotesto"/>
        <w:spacing w:before="9"/>
        <w:rPr>
          <w:sz w:val="31"/>
        </w:rPr>
      </w:pPr>
    </w:p>
    <w:p w:rsidR="00177481" w:rsidRDefault="00177481" w:rsidP="008E1DF9">
      <w:pPr>
        <w:spacing w:line="276" w:lineRule="auto"/>
        <w:ind w:left="213" w:right="228"/>
        <w:jc w:val="both"/>
        <w:rPr>
          <w:sz w:val="24"/>
        </w:rPr>
      </w:pPr>
      <w:r>
        <w:rPr>
          <w:sz w:val="24"/>
        </w:rPr>
        <w:t xml:space="preserve">Dichiaro, infine, di essere informato ai sensi e per gli effetti di cui all’art. 13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30 giugno 2003 n° 196 e del Regolamento Europeo 679/2016 sulla Data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(GDPR); che i dati personali raccolti saranno trattati, anche con strumenti informatici, esclusivamente nell’ambito del procedimento per il quale la presente dichiarazione viene resa.</w:t>
      </w:r>
    </w:p>
    <w:p w:rsidR="008E1DF9" w:rsidRPr="008E1DF9" w:rsidRDefault="008E1DF9" w:rsidP="008E1DF9">
      <w:pPr>
        <w:spacing w:line="276" w:lineRule="auto"/>
        <w:ind w:left="213" w:right="228"/>
        <w:jc w:val="both"/>
        <w:rPr>
          <w:sz w:val="24"/>
        </w:rPr>
      </w:pPr>
    </w:p>
    <w:p w:rsidR="00177481" w:rsidRDefault="00177481" w:rsidP="00177481">
      <w:pPr>
        <w:pStyle w:val="Corpotesto"/>
        <w:spacing w:before="10"/>
        <w:rPr>
          <w:sz w:val="28"/>
        </w:rPr>
      </w:pPr>
    </w:p>
    <w:p w:rsidR="00177481" w:rsidRDefault="00177481" w:rsidP="00177481">
      <w:pPr>
        <w:tabs>
          <w:tab w:val="left" w:pos="3627"/>
          <w:tab w:val="left" w:pos="5878"/>
          <w:tab w:val="left" w:pos="9450"/>
        </w:tabs>
        <w:ind w:left="213"/>
        <w:jc w:val="both"/>
        <w:rPr>
          <w:sz w:val="24"/>
        </w:rPr>
      </w:pPr>
      <w:r>
        <w:rPr>
          <w:sz w:val="24"/>
        </w:rPr>
        <w:t>Luogo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7481" w:rsidRDefault="00177481" w:rsidP="00177481">
      <w:pPr>
        <w:jc w:val="both"/>
        <w:rPr>
          <w:sz w:val="24"/>
        </w:rPr>
        <w:sectPr w:rsidR="00177481">
          <w:pgSz w:w="11900" w:h="16850"/>
          <w:pgMar w:top="1340" w:right="900" w:bottom="280" w:left="920" w:header="720" w:footer="720" w:gutter="0"/>
          <w:cols w:space="720"/>
        </w:sectPr>
      </w:pPr>
    </w:p>
    <w:p w:rsidR="00177481" w:rsidRDefault="00177481" w:rsidP="00177481">
      <w:pPr>
        <w:spacing w:before="80" w:line="276" w:lineRule="auto"/>
        <w:ind w:left="213" w:right="226"/>
        <w:jc w:val="both"/>
        <w:rPr>
          <w:sz w:val="24"/>
        </w:rPr>
      </w:pPr>
      <w:r>
        <w:rPr>
          <w:sz w:val="24"/>
        </w:rPr>
        <w:lastRenderedPageBreak/>
        <w:t xml:space="preserve">Ai sensi e per gli effetti dell’art. 38, D.P.R. 445 del 28.12.2000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la dichiarazione è sottoscritta dall’interessato e inviata insieme alla fotocopia non autenticata di un documento di identità del dichiarante, a mezzo posta elettronica.</w:t>
      </w:r>
    </w:p>
    <w:p w:rsidR="00AD3BA5" w:rsidRDefault="00AD3BA5"/>
    <w:sectPr w:rsidR="00AD3BA5">
      <w:pgSz w:w="11900" w:h="16850"/>
      <w:pgMar w:top="12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1855"/>
    <w:multiLevelType w:val="hybridMultilevel"/>
    <w:tmpl w:val="54A82D62"/>
    <w:lvl w:ilvl="0" w:tplc="824C2F2E">
      <w:numFmt w:val="bullet"/>
      <w:lvlText w:val="o"/>
      <w:lvlJc w:val="left"/>
      <w:pPr>
        <w:ind w:left="525" w:hanging="359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83A24BE2">
      <w:numFmt w:val="bullet"/>
      <w:lvlText w:val="•"/>
      <w:lvlJc w:val="left"/>
      <w:pPr>
        <w:ind w:left="1475" w:hanging="359"/>
      </w:pPr>
      <w:rPr>
        <w:rFonts w:hint="default"/>
        <w:lang w:val="it-IT" w:eastAsia="it-IT" w:bidi="it-IT"/>
      </w:rPr>
    </w:lvl>
    <w:lvl w:ilvl="2" w:tplc="99DC2C58">
      <w:numFmt w:val="bullet"/>
      <w:lvlText w:val="•"/>
      <w:lvlJc w:val="left"/>
      <w:pPr>
        <w:ind w:left="2431" w:hanging="359"/>
      </w:pPr>
      <w:rPr>
        <w:rFonts w:hint="default"/>
        <w:lang w:val="it-IT" w:eastAsia="it-IT" w:bidi="it-IT"/>
      </w:rPr>
    </w:lvl>
    <w:lvl w:ilvl="3" w:tplc="9912B5D8">
      <w:numFmt w:val="bullet"/>
      <w:lvlText w:val="•"/>
      <w:lvlJc w:val="left"/>
      <w:pPr>
        <w:ind w:left="3387" w:hanging="359"/>
      </w:pPr>
      <w:rPr>
        <w:rFonts w:hint="default"/>
        <w:lang w:val="it-IT" w:eastAsia="it-IT" w:bidi="it-IT"/>
      </w:rPr>
    </w:lvl>
    <w:lvl w:ilvl="4" w:tplc="C610FEAA">
      <w:numFmt w:val="bullet"/>
      <w:lvlText w:val="•"/>
      <w:lvlJc w:val="left"/>
      <w:pPr>
        <w:ind w:left="4343" w:hanging="359"/>
      </w:pPr>
      <w:rPr>
        <w:rFonts w:hint="default"/>
        <w:lang w:val="it-IT" w:eastAsia="it-IT" w:bidi="it-IT"/>
      </w:rPr>
    </w:lvl>
    <w:lvl w:ilvl="5" w:tplc="562099BA">
      <w:numFmt w:val="bullet"/>
      <w:lvlText w:val="•"/>
      <w:lvlJc w:val="left"/>
      <w:pPr>
        <w:ind w:left="5299" w:hanging="359"/>
      </w:pPr>
      <w:rPr>
        <w:rFonts w:hint="default"/>
        <w:lang w:val="it-IT" w:eastAsia="it-IT" w:bidi="it-IT"/>
      </w:rPr>
    </w:lvl>
    <w:lvl w:ilvl="6" w:tplc="1DB409BE">
      <w:numFmt w:val="bullet"/>
      <w:lvlText w:val="•"/>
      <w:lvlJc w:val="left"/>
      <w:pPr>
        <w:ind w:left="6255" w:hanging="359"/>
      </w:pPr>
      <w:rPr>
        <w:rFonts w:hint="default"/>
        <w:lang w:val="it-IT" w:eastAsia="it-IT" w:bidi="it-IT"/>
      </w:rPr>
    </w:lvl>
    <w:lvl w:ilvl="7" w:tplc="0F5CB77A">
      <w:numFmt w:val="bullet"/>
      <w:lvlText w:val="•"/>
      <w:lvlJc w:val="left"/>
      <w:pPr>
        <w:ind w:left="7211" w:hanging="359"/>
      </w:pPr>
      <w:rPr>
        <w:rFonts w:hint="default"/>
        <w:lang w:val="it-IT" w:eastAsia="it-IT" w:bidi="it-IT"/>
      </w:rPr>
    </w:lvl>
    <w:lvl w:ilvl="8" w:tplc="4F1C6BDE">
      <w:numFmt w:val="bullet"/>
      <w:lvlText w:val="•"/>
      <w:lvlJc w:val="left"/>
      <w:pPr>
        <w:ind w:left="8167" w:hanging="359"/>
      </w:pPr>
      <w:rPr>
        <w:rFonts w:hint="default"/>
        <w:lang w:val="it-IT" w:eastAsia="it-IT" w:bidi="it-IT"/>
      </w:rPr>
    </w:lvl>
  </w:abstractNum>
  <w:abstractNum w:abstractNumId="1" w15:restartNumberingAfterBreak="0">
    <w:nsid w:val="317A5118"/>
    <w:multiLevelType w:val="hybridMultilevel"/>
    <w:tmpl w:val="7C121BA4"/>
    <w:lvl w:ilvl="0" w:tplc="C5107F0E">
      <w:numFmt w:val="bullet"/>
      <w:lvlText w:val="✓"/>
      <w:lvlJc w:val="left"/>
      <w:pPr>
        <w:ind w:left="527" w:hanging="361"/>
      </w:pPr>
      <w:rPr>
        <w:rFonts w:ascii="Arial Unicode MS" w:eastAsia="Arial Unicode MS" w:hAnsi="Arial Unicode MS" w:cs="Arial Unicode MS" w:hint="default"/>
        <w:w w:val="104"/>
        <w:sz w:val="24"/>
        <w:szCs w:val="24"/>
        <w:lang w:val="it-IT" w:eastAsia="it-IT" w:bidi="it-IT"/>
      </w:rPr>
    </w:lvl>
    <w:lvl w:ilvl="1" w:tplc="C94E3180">
      <w:numFmt w:val="bullet"/>
      <w:lvlText w:val="•"/>
      <w:lvlJc w:val="left"/>
      <w:pPr>
        <w:ind w:left="1475" w:hanging="361"/>
      </w:pPr>
      <w:rPr>
        <w:rFonts w:hint="default"/>
        <w:lang w:val="it-IT" w:eastAsia="it-IT" w:bidi="it-IT"/>
      </w:rPr>
    </w:lvl>
    <w:lvl w:ilvl="2" w:tplc="7B784844">
      <w:numFmt w:val="bullet"/>
      <w:lvlText w:val="•"/>
      <w:lvlJc w:val="left"/>
      <w:pPr>
        <w:ind w:left="2431" w:hanging="361"/>
      </w:pPr>
      <w:rPr>
        <w:rFonts w:hint="default"/>
        <w:lang w:val="it-IT" w:eastAsia="it-IT" w:bidi="it-IT"/>
      </w:rPr>
    </w:lvl>
    <w:lvl w:ilvl="3" w:tplc="EE7A7FB6">
      <w:numFmt w:val="bullet"/>
      <w:lvlText w:val="•"/>
      <w:lvlJc w:val="left"/>
      <w:pPr>
        <w:ind w:left="3387" w:hanging="361"/>
      </w:pPr>
      <w:rPr>
        <w:rFonts w:hint="default"/>
        <w:lang w:val="it-IT" w:eastAsia="it-IT" w:bidi="it-IT"/>
      </w:rPr>
    </w:lvl>
    <w:lvl w:ilvl="4" w:tplc="E7625E34">
      <w:numFmt w:val="bullet"/>
      <w:lvlText w:val="•"/>
      <w:lvlJc w:val="left"/>
      <w:pPr>
        <w:ind w:left="4343" w:hanging="361"/>
      </w:pPr>
      <w:rPr>
        <w:rFonts w:hint="default"/>
        <w:lang w:val="it-IT" w:eastAsia="it-IT" w:bidi="it-IT"/>
      </w:rPr>
    </w:lvl>
    <w:lvl w:ilvl="5" w:tplc="6CE04B86">
      <w:numFmt w:val="bullet"/>
      <w:lvlText w:val="•"/>
      <w:lvlJc w:val="left"/>
      <w:pPr>
        <w:ind w:left="5299" w:hanging="361"/>
      </w:pPr>
      <w:rPr>
        <w:rFonts w:hint="default"/>
        <w:lang w:val="it-IT" w:eastAsia="it-IT" w:bidi="it-IT"/>
      </w:rPr>
    </w:lvl>
    <w:lvl w:ilvl="6" w:tplc="D3BA2B92">
      <w:numFmt w:val="bullet"/>
      <w:lvlText w:val="•"/>
      <w:lvlJc w:val="left"/>
      <w:pPr>
        <w:ind w:left="6255" w:hanging="361"/>
      </w:pPr>
      <w:rPr>
        <w:rFonts w:hint="default"/>
        <w:lang w:val="it-IT" w:eastAsia="it-IT" w:bidi="it-IT"/>
      </w:rPr>
    </w:lvl>
    <w:lvl w:ilvl="7" w:tplc="CEE0E4A8">
      <w:numFmt w:val="bullet"/>
      <w:lvlText w:val="•"/>
      <w:lvlJc w:val="left"/>
      <w:pPr>
        <w:ind w:left="7211" w:hanging="361"/>
      </w:pPr>
      <w:rPr>
        <w:rFonts w:hint="default"/>
        <w:lang w:val="it-IT" w:eastAsia="it-IT" w:bidi="it-IT"/>
      </w:rPr>
    </w:lvl>
    <w:lvl w:ilvl="8" w:tplc="84A42CFC">
      <w:numFmt w:val="bullet"/>
      <w:lvlText w:val="•"/>
      <w:lvlJc w:val="left"/>
      <w:pPr>
        <w:ind w:left="8167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81"/>
    <w:rsid w:val="00177481"/>
    <w:rsid w:val="004F076B"/>
    <w:rsid w:val="008E1DF9"/>
    <w:rsid w:val="00AD3BA5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7682"/>
  <w15:chartTrackingRefBased/>
  <w15:docId w15:val="{A1AADB66-17E2-D640-AAC0-F133BF7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7748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177481"/>
    <w:pPr>
      <w:spacing w:line="272" w:lineRule="exact"/>
      <w:ind w:left="1598" w:right="161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77481"/>
    <w:pPr>
      <w:ind w:left="527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481"/>
    <w:rPr>
      <w:rFonts w:ascii="Arial" w:eastAsia="Arial" w:hAnsi="Arial" w:cs="Arial"/>
      <w:b/>
      <w:bCs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7481"/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177481"/>
  </w:style>
  <w:style w:type="character" w:customStyle="1" w:styleId="CorpotestoCarattere">
    <w:name w:val="Corpo testo Carattere"/>
    <w:basedOn w:val="Carpredefinitoparagrafo"/>
    <w:link w:val="Corpotesto"/>
    <w:uiPriority w:val="1"/>
    <w:rsid w:val="00177481"/>
    <w:rPr>
      <w:rFonts w:ascii="Arial" w:eastAsia="Arial" w:hAnsi="Arial" w:cs="Arial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1"/>
    <w:qFormat/>
    <w:rsid w:val="00177481"/>
    <w:pPr>
      <w:spacing w:before="145"/>
      <w:ind w:left="35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1560</Characters>
  <Application>Microsoft Office Word</Application>
  <DocSecurity>0</DocSecurity>
  <Lines>22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2022-05-19T20:25:00Z</dcterms:created>
  <dcterms:modified xsi:type="dcterms:W3CDTF">2022-06-01T10:33:00Z</dcterms:modified>
</cp:coreProperties>
</file>